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056C9DA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w:t>
      </w:r>
      <w:r w:rsidR="005C4DAA">
        <w:rPr>
          <w:rFonts w:ascii="Times New Roman" w:hAnsi="Times New Roman" w:cs="Times New Roman"/>
          <w:color w:val="auto"/>
          <w:sz w:val="23"/>
          <w:szCs w:val="23"/>
        </w:rPr>
        <w:t>NIP: ……………, REGON: ………………</w:t>
      </w:r>
      <w:r w:rsidRPr="00D82AB5">
        <w:rPr>
          <w:rFonts w:ascii="Times New Roman" w:hAnsi="Times New Roman" w:cs="Times New Roman"/>
          <w:color w:val="auto"/>
          <w:sz w:val="23"/>
          <w:szCs w:val="23"/>
        </w:rPr>
        <w:t xml:space="preserve">.,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64C04A50"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2B51DF64" w14:textId="15CBEFC2" w:rsidR="00FA15F4" w:rsidRPr="00B7639A" w:rsidRDefault="00FA15F4" w:rsidP="00B7639A">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7B5EEB41" w14:textId="77777777" w:rsidR="002218CC" w:rsidRDefault="002218CC" w:rsidP="004B32A1">
      <w:pPr>
        <w:spacing w:line="276" w:lineRule="auto"/>
        <w:jc w:val="center"/>
        <w:rPr>
          <w:rFonts w:ascii="Times New Roman" w:eastAsia="Yu Gothic" w:hAnsi="Times New Roman" w:cs="Times New Roman"/>
          <w:b/>
          <w:sz w:val="23"/>
          <w:szCs w:val="23"/>
        </w:rPr>
      </w:pPr>
    </w:p>
    <w:p w14:paraId="2834015D" w14:textId="77777777" w:rsidR="005C4DAA" w:rsidRDefault="005C4DAA" w:rsidP="004B32A1">
      <w:pPr>
        <w:spacing w:line="276" w:lineRule="auto"/>
        <w:jc w:val="center"/>
        <w:rPr>
          <w:rFonts w:ascii="Times New Roman" w:eastAsia="Yu Gothic" w:hAnsi="Times New Roman" w:cs="Times New Roman"/>
          <w:b/>
          <w:sz w:val="23"/>
          <w:szCs w:val="23"/>
        </w:rPr>
      </w:pPr>
    </w:p>
    <w:p w14:paraId="11BFDC2B" w14:textId="32E8CE02"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2F1378B7" w:rsidR="008758C4" w:rsidRPr="00D42EBD" w:rsidRDefault="008758C4" w:rsidP="00C11A94">
      <w:pPr>
        <w:pStyle w:val="Akapitzlist"/>
        <w:numPr>
          <w:ilvl w:val="0"/>
          <w:numId w:val="7"/>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lastRenderedPageBreak/>
        <w:t>Wykonawca zobowiązuje się przenieść na Zamawiającego własność rzecz</w:t>
      </w:r>
      <w:r w:rsidR="00C35F0F">
        <w:rPr>
          <w:rFonts w:ascii="Times New Roman" w:hAnsi="Times New Roman" w:cs="Times New Roman"/>
          <w:sz w:val="23"/>
          <w:szCs w:val="23"/>
          <w:shd w:val="clear" w:color="auto" w:fill="FFFFFF"/>
        </w:rPr>
        <w:t>y wskazanych</w:t>
      </w:r>
      <w:r w:rsidR="00504545">
        <w:rPr>
          <w:rFonts w:ascii="Times New Roman" w:hAnsi="Times New Roman" w:cs="Times New Roman"/>
          <w:sz w:val="23"/>
          <w:szCs w:val="23"/>
          <w:shd w:val="clear" w:color="auto" w:fill="FFFFFF"/>
        </w:rPr>
        <w:t xml:space="preserve"> </w:t>
      </w:r>
      <w:r w:rsidR="0009425F">
        <w:rPr>
          <w:rFonts w:ascii="Times New Roman" w:hAnsi="Times New Roman" w:cs="Times New Roman"/>
          <w:sz w:val="23"/>
          <w:szCs w:val="23"/>
          <w:shd w:val="clear" w:color="auto" w:fill="FFFFFF"/>
        </w:rPr>
        <w:br/>
      </w:r>
      <w:r w:rsidR="00504545">
        <w:rPr>
          <w:rFonts w:ascii="Times New Roman" w:hAnsi="Times New Roman" w:cs="Times New Roman"/>
          <w:sz w:val="23"/>
          <w:szCs w:val="23"/>
          <w:shd w:val="clear" w:color="auto" w:fill="FFFFFF"/>
        </w:rPr>
        <w:t>w ust. 2</w:t>
      </w:r>
      <w:r w:rsidR="005C4DAA">
        <w:rPr>
          <w:rFonts w:ascii="Times New Roman" w:hAnsi="Times New Roman" w:cs="Times New Roman"/>
          <w:sz w:val="23"/>
          <w:szCs w:val="23"/>
          <w:shd w:val="clear" w:color="auto" w:fill="FFFFFF"/>
        </w:rPr>
        <w:t xml:space="preserve"> </w:t>
      </w:r>
      <w:r w:rsidR="00C426F7" w:rsidRPr="00D82AB5">
        <w:rPr>
          <w:rFonts w:ascii="Times New Roman" w:hAnsi="Times New Roman" w:cs="Times New Roman"/>
          <w:sz w:val="23"/>
          <w:szCs w:val="23"/>
          <w:shd w:val="clear" w:color="auto" w:fill="FFFFFF"/>
        </w:rPr>
        <w:t>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00FF4498">
        <w:rPr>
          <w:rFonts w:ascii="Times New Roman" w:hAnsi="Times New Roman" w:cs="Times New Roman"/>
          <w:sz w:val="23"/>
          <w:szCs w:val="23"/>
          <w:shd w:val="clear" w:color="auto" w:fill="FFFFFF"/>
        </w:rPr>
        <w:t>.</w:t>
      </w:r>
    </w:p>
    <w:p w14:paraId="4C0AD0DD" w14:textId="6046742A" w:rsidR="00D42EBD" w:rsidRPr="00D42EBD" w:rsidRDefault="008758C4" w:rsidP="00D42EBD">
      <w:pPr>
        <w:pStyle w:val="Akapitzlist"/>
        <w:numPr>
          <w:ilvl w:val="0"/>
          <w:numId w:val="7"/>
        </w:numPr>
        <w:spacing w:after="0" w:line="276" w:lineRule="auto"/>
        <w:jc w:val="both"/>
        <w:rPr>
          <w:rFonts w:ascii="Times New Roman" w:hAnsi="Times New Roman" w:cs="Times New Roman"/>
          <w:sz w:val="23"/>
          <w:szCs w:val="23"/>
        </w:rPr>
      </w:pPr>
      <w:r w:rsidRPr="00D42EBD">
        <w:rPr>
          <w:rFonts w:ascii="Times New Roman" w:hAnsi="Times New Roman" w:cs="Times New Roman"/>
          <w:sz w:val="23"/>
          <w:szCs w:val="23"/>
          <w:shd w:val="clear" w:color="auto" w:fill="FFFFFF"/>
        </w:rPr>
        <w:t>Przedmiotem umowy jest sprzedaż na rzecz Zamawiającego</w:t>
      </w:r>
      <w:r w:rsidR="003A630C" w:rsidRPr="00D42EBD">
        <w:rPr>
          <w:rFonts w:ascii="Times New Roman" w:hAnsi="Times New Roman" w:cs="Times New Roman"/>
          <w:sz w:val="23"/>
          <w:szCs w:val="23"/>
          <w:shd w:val="clear" w:color="auto" w:fill="FFFFFF"/>
        </w:rPr>
        <w:t xml:space="preserve"> </w:t>
      </w:r>
      <w:r w:rsidR="00D42EBD" w:rsidRPr="00D42EBD">
        <w:rPr>
          <w:rFonts w:ascii="Times New Roman" w:hAnsi="Times New Roman"/>
          <w:b/>
          <w:sz w:val="23"/>
          <w:szCs w:val="23"/>
        </w:rPr>
        <w:t>chip sensora (układu czujnika laktatu t</w:t>
      </w:r>
      <w:r w:rsidR="00D42EBD">
        <w:rPr>
          <w:rFonts w:ascii="Times New Roman" w:hAnsi="Times New Roman"/>
          <w:b/>
          <w:sz w:val="23"/>
          <w:szCs w:val="23"/>
        </w:rPr>
        <w:t xml:space="preserve">ypu II) do analizatora glukozy </w:t>
      </w:r>
      <w:r w:rsidR="00D42EBD" w:rsidRPr="00D42EBD">
        <w:rPr>
          <w:rFonts w:ascii="Times New Roman" w:hAnsi="Times New Roman"/>
          <w:b/>
          <w:sz w:val="23"/>
          <w:szCs w:val="23"/>
        </w:rPr>
        <w:t>i mleczanu Biosen C-Line – 2 szt.</w:t>
      </w:r>
    </w:p>
    <w:p w14:paraId="2DC2FBFB" w14:textId="41BE2035" w:rsidR="00E44559" w:rsidRPr="00D42EBD" w:rsidRDefault="00C426F7" w:rsidP="00D42EBD">
      <w:pPr>
        <w:pStyle w:val="Akapitzlist"/>
        <w:numPr>
          <w:ilvl w:val="0"/>
          <w:numId w:val="7"/>
        </w:numPr>
        <w:spacing w:after="0" w:line="276" w:lineRule="auto"/>
        <w:jc w:val="both"/>
        <w:rPr>
          <w:rFonts w:ascii="Times New Roman" w:hAnsi="Times New Roman" w:cs="Times New Roman"/>
          <w:color w:val="FF0000"/>
          <w:sz w:val="23"/>
          <w:szCs w:val="23"/>
          <w:shd w:val="clear" w:color="auto" w:fill="FFFFFF"/>
        </w:rPr>
      </w:pPr>
      <w:r w:rsidRPr="00D42EBD">
        <w:rPr>
          <w:rFonts w:ascii="Times New Roman" w:hAnsi="Times New Roman" w:cs="Times New Roman"/>
          <w:sz w:val="23"/>
          <w:szCs w:val="23"/>
          <w:shd w:val="clear" w:color="auto" w:fill="FFFFFF"/>
        </w:rPr>
        <w:t xml:space="preserve">Szczegółowy opis przedmiotu zamówienia stanowi </w:t>
      </w:r>
      <w:r w:rsidRPr="00D42EBD">
        <w:rPr>
          <w:rFonts w:ascii="Times New Roman" w:hAnsi="Times New Roman" w:cs="Times New Roman"/>
          <w:b/>
          <w:sz w:val="23"/>
          <w:szCs w:val="23"/>
          <w:shd w:val="clear" w:color="auto" w:fill="FFFFFF"/>
        </w:rPr>
        <w:t xml:space="preserve">załącznik nr 1 </w:t>
      </w:r>
      <w:r w:rsidRPr="00D42EBD">
        <w:rPr>
          <w:rFonts w:ascii="Times New Roman" w:hAnsi="Times New Roman" w:cs="Times New Roman"/>
          <w:sz w:val="23"/>
          <w:szCs w:val="23"/>
          <w:shd w:val="clear" w:color="auto" w:fill="FFFFFF"/>
        </w:rPr>
        <w:t>do umowy.</w:t>
      </w: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0F17562B" w:rsidR="00EF47A3" w:rsidRDefault="00C717CC" w:rsidP="00C11A94">
      <w:pPr>
        <w:numPr>
          <w:ilvl w:val="0"/>
          <w:numId w:val="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440C04">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3B1F98A8" w:rsidR="00C717CC" w:rsidRPr="00EF47A3" w:rsidRDefault="00C717CC" w:rsidP="00C11A94">
      <w:pPr>
        <w:numPr>
          <w:ilvl w:val="0"/>
          <w:numId w:val="2"/>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475D60F2" w:rsidR="00795DA4" w:rsidRPr="00D82AB5" w:rsidRDefault="00B95B11" w:rsidP="00C11A94">
      <w:pPr>
        <w:pStyle w:val="Akapitzlist"/>
        <w:numPr>
          <w:ilvl w:val="0"/>
          <w:numId w:val="2"/>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30691C7C" w:rsidR="00795DA4" w:rsidRPr="00B768EC" w:rsidRDefault="00D82AB5" w:rsidP="00C11A94">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w:t>
      </w:r>
      <w:r w:rsidR="007210CD">
        <w:rPr>
          <w:rFonts w:ascii="Times New Roman" w:hAnsi="Times New Roman" w:cs="Times New Roman"/>
          <w:sz w:val="23"/>
          <w:szCs w:val="23"/>
        </w:rPr>
        <w:br/>
      </w:r>
      <w:r w:rsidR="00795DA4" w:rsidRPr="00D82AB5">
        <w:rPr>
          <w:rFonts w:ascii="Times New Roman" w:hAnsi="Times New Roman" w:cs="Times New Roman"/>
          <w:sz w:val="23"/>
          <w:szCs w:val="23"/>
        </w:rPr>
        <w:t>z przepisów bezpieczeństwa i higieny pracy oraz wymagania i normy określone w opisach technicznych</w:t>
      </w:r>
      <w:r w:rsidR="00B768EC">
        <w:rPr>
          <w:rFonts w:ascii="Times New Roman" w:hAnsi="Times New Roman" w:cs="Times New Roman"/>
          <w:sz w:val="23"/>
          <w:szCs w:val="23"/>
        </w:rPr>
        <w:t xml:space="preserve">, w szczególności </w:t>
      </w:r>
      <w:r w:rsidR="00674DCD">
        <w:rPr>
          <w:rFonts w:ascii="Times New Roman" w:hAnsi="Times New Roman" w:cs="Times New Roman"/>
          <w:sz w:val="23"/>
          <w:szCs w:val="23"/>
        </w:rPr>
        <w:t xml:space="preserve">przedmioty umowy będące wyrobami medycznymi </w:t>
      </w:r>
      <w:r w:rsidR="00B768EC">
        <w:rPr>
          <w:rFonts w:ascii="Times New Roman" w:hAnsi="Times New Roman" w:cs="Times New Roman"/>
          <w:sz w:val="23"/>
          <w:szCs w:val="23"/>
        </w:rPr>
        <w:t xml:space="preserve">muszą być zgodne z Ustawą </w:t>
      </w:r>
      <w:r w:rsidR="00B768EC" w:rsidRPr="00B768EC">
        <w:rPr>
          <w:rFonts w:ascii="Times New Roman" w:hAnsi="Times New Roman" w:cs="Times New Roman"/>
          <w:sz w:val="23"/>
          <w:szCs w:val="23"/>
        </w:rPr>
        <w:t>z dnia 7 kwietnia 2022 r. o wyrobach medycznych</w:t>
      </w:r>
      <w:r w:rsidR="00B768EC">
        <w:rPr>
          <w:rFonts w:ascii="Times New Roman" w:hAnsi="Times New Roman" w:cs="Times New Roman"/>
          <w:sz w:val="23"/>
          <w:szCs w:val="23"/>
        </w:rPr>
        <w:t xml:space="preserve"> </w:t>
      </w:r>
      <w:r w:rsidR="00B768EC" w:rsidRPr="00B768EC">
        <w:rPr>
          <w:rFonts w:ascii="Times New Roman" w:hAnsi="Times New Roman" w:cs="Times New Roman"/>
          <w:sz w:val="23"/>
          <w:szCs w:val="23"/>
        </w:rPr>
        <w:t>(Dz.U. z 2022 r. poz. 974</w:t>
      </w:r>
      <w:r w:rsidR="008F1DEB">
        <w:rPr>
          <w:rFonts w:ascii="Times New Roman" w:hAnsi="Times New Roman" w:cs="Times New Roman"/>
          <w:sz w:val="23"/>
          <w:szCs w:val="23"/>
        </w:rPr>
        <w:t xml:space="preserve"> z późn. zm.</w:t>
      </w:r>
      <w:r w:rsidR="00B768EC" w:rsidRPr="00B768EC">
        <w:rPr>
          <w:rFonts w:ascii="Times New Roman" w:hAnsi="Times New Roman" w:cs="Times New Roman"/>
          <w:sz w:val="23"/>
          <w:szCs w:val="23"/>
        </w:rPr>
        <w:t>)</w:t>
      </w:r>
      <w:r w:rsidR="00795DA4" w:rsidRPr="00B768EC">
        <w:rPr>
          <w:rFonts w:ascii="Times New Roman" w:hAnsi="Times New Roman" w:cs="Times New Roman"/>
          <w:sz w:val="23"/>
          <w:szCs w:val="23"/>
        </w:rPr>
        <w:t>.</w:t>
      </w:r>
    </w:p>
    <w:p w14:paraId="1E207913" w14:textId="77777777" w:rsidR="00795DA4" w:rsidRPr="00D82AB5" w:rsidRDefault="00795DA4" w:rsidP="00C11A94">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C11A94">
      <w:pPr>
        <w:numPr>
          <w:ilvl w:val="0"/>
          <w:numId w:val="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C11A94">
      <w:pPr>
        <w:numPr>
          <w:ilvl w:val="0"/>
          <w:numId w:val="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C11A94">
      <w:pPr>
        <w:numPr>
          <w:ilvl w:val="0"/>
          <w:numId w:val="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183CA3DB" w:rsidR="00795DA4" w:rsidRPr="00D82AB5" w:rsidRDefault="00795DA4" w:rsidP="00C11A94">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xml:space="preserve">, Zamawiający zgłosi to Wykonawcy, który niezwłocznie w nieprzekraczalnym terminie </w:t>
      </w:r>
      <w:r w:rsidR="00752723">
        <w:rPr>
          <w:rFonts w:ascii="Times New Roman" w:hAnsi="Times New Roman" w:cs="Times New Roman"/>
          <w:sz w:val="23"/>
          <w:szCs w:val="23"/>
        </w:rPr>
        <w:t>5</w:t>
      </w:r>
      <w:r w:rsidR="00752723" w:rsidRPr="00D82AB5">
        <w:rPr>
          <w:rFonts w:ascii="Times New Roman" w:hAnsi="Times New Roman" w:cs="Times New Roman"/>
          <w:sz w:val="23"/>
          <w:szCs w:val="23"/>
        </w:rPr>
        <w:t xml:space="preserve"> </w:t>
      </w:r>
      <w:r w:rsidRPr="00D82AB5">
        <w:rPr>
          <w:rFonts w:ascii="Times New Roman" w:hAnsi="Times New Roman" w:cs="Times New Roman"/>
          <w:sz w:val="23"/>
          <w:szCs w:val="23"/>
        </w:rPr>
        <w:t>dni roboczych uzupełni braki w przedmiocie umowy lub wymieni przedmiot umowy na nieposiadający wad.</w:t>
      </w:r>
    </w:p>
    <w:p w14:paraId="39A9BE45" w14:textId="0F918D10" w:rsidR="00795DA4" w:rsidRPr="00D82AB5" w:rsidRDefault="00795DA4" w:rsidP="00C11A94">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089FC7" w14:textId="51D10100" w:rsidR="00795DA4" w:rsidRPr="00D82AB5" w:rsidRDefault="00795DA4" w:rsidP="00C11A94">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konieczności wymiany reklamowanego przedmiotu umowy na nieposiadający wad, Wykonawca dokona tych czynności na własny koszt i ryzyko – swoimi </w:t>
      </w:r>
      <w:r w:rsidR="00B251D5">
        <w:rPr>
          <w:rFonts w:ascii="Times New Roman" w:hAnsi="Times New Roman" w:cs="Times New Roman"/>
          <w:sz w:val="23"/>
          <w:szCs w:val="23"/>
        </w:rPr>
        <w:t>środkami transportu w terminie 5</w:t>
      </w:r>
      <w:r w:rsidRPr="00D82AB5">
        <w:rPr>
          <w:rFonts w:ascii="Times New Roman" w:hAnsi="Times New Roman" w:cs="Times New Roman"/>
          <w:sz w:val="23"/>
          <w:szCs w:val="23"/>
        </w:rPr>
        <w:t xml:space="preserve"> dni roboczych od dnia uznania reklamacji.</w:t>
      </w:r>
    </w:p>
    <w:p w14:paraId="360C0E21" w14:textId="77777777" w:rsidR="00161968" w:rsidRPr="00D82AB5" w:rsidRDefault="001D037B" w:rsidP="00C11A94">
      <w:pPr>
        <w:pStyle w:val="Tekstpodstawowy"/>
        <w:widowControl w:val="0"/>
        <w:numPr>
          <w:ilvl w:val="0"/>
          <w:numId w:val="2"/>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C11A94">
      <w:pPr>
        <w:pStyle w:val="Tekstpodstawowy"/>
        <w:widowControl w:val="0"/>
        <w:numPr>
          <w:ilvl w:val="0"/>
          <w:numId w:val="2"/>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C11A94">
      <w:pPr>
        <w:pStyle w:val="Tekstpodstawowy"/>
        <w:widowControl w:val="0"/>
        <w:numPr>
          <w:ilvl w:val="0"/>
          <w:numId w:val="2"/>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C11A94">
      <w:pPr>
        <w:pStyle w:val="Tekstpodstawowy"/>
        <w:widowControl w:val="0"/>
        <w:numPr>
          <w:ilvl w:val="0"/>
          <w:numId w:val="2"/>
        </w:numPr>
        <w:spacing w:after="0" w:line="276" w:lineRule="auto"/>
        <w:jc w:val="both"/>
      </w:pPr>
      <w:r w:rsidRPr="00D82AB5">
        <w:t>Dostawa przedmiotu umowy dokonywana będzie środkami transportu Wykonawcy na jego koszt i ryzyko.</w:t>
      </w:r>
    </w:p>
    <w:p w14:paraId="5746AB5F" w14:textId="7DD1184C" w:rsidR="005D7B9B" w:rsidRPr="00AA6691" w:rsidRDefault="004B32A1" w:rsidP="00C11A94">
      <w:pPr>
        <w:pStyle w:val="Tekstpodstawowy"/>
        <w:widowControl w:val="0"/>
        <w:numPr>
          <w:ilvl w:val="0"/>
          <w:numId w:val="2"/>
        </w:numPr>
        <w:spacing w:after="0" w:line="276" w:lineRule="auto"/>
        <w:jc w:val="both"/>
      </w:pPr>
      <w:r w:rsidRPr="00D82AB5">
        <w:t xml:space="preserve">Osobą odpowiedzialną za realizację niniejszej umowy ze strony Zamawiającego jest </w:t>
      </w:r>
      <w:r w:rsidRPr="00D82AB5">
        <w:lastRenderedPageBreak/>
        <w:t>…………………….. tel. …………… mail ……………….., ze strony Wykonawcy jest …………………….. tel. …………… mail ……………….</w:t>
      </w:r>
      <w:r w:rsidR="00293B27">
        <w:t xml:space="preserve"> .</w:t>
      </w:r>
    </w:p>
    <w:p w14:paraId="11FED0FA" w14:textId="77777777" w:rsidR="00B7639A" w:rsidRPr="00D82AB5" w:rsidRDefault="00B7639A"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F1CA47A" w14:textId="4ABD4A2F" w:rsidR="00EF47A3" w:rsidRDefault="00196C9D" w:rsidP="00C11A94">
      <w:pPr>
        <w:pStyle w:val="Akapitzlist"/>
        <w:numPr>
          <w:ilvl w:val="0"/>
          <w:numId w:val="1"/>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F3281B">
        <w:rPr>
          <w:rFonts w:ascii="Times New Roman" w:hAnsi="Times New Roman" w:cs="Times New Roman"/>
          <w:sz w:val="23"/>
          <w:szCs w:val="23"/>
        </w:rPr>
        <w:t>ust. 2</w:t>
      </w:r>
      <w:r w:rsidR="00FF4498">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w:t>
      </w:r>
      <w:r w:rsidR="008B73B0">
        <w:rPr>
          <w:rFonts w:ascii="Times New Roman" w:hAnsi="Times New Roman" w:cs="Times New Roman"/>
          <w:sz w:val="23"/>
          <w:szCs w:val="23"/>
        </w:rPr>
        <w:br/>
      </w:r>
      <w:r w:rsidR="00C717CC" w:rsidRPr="00D82AB5">
        <w:rPr>
          <w:rFonts w:ascii="Times New Roman" w:hAnsi="Times New Roman" w:cs="Times New Roman"/>
          <w:sz w:val="23"/>
          <w:szCs w:val="23"/>
        </w:rPr>
        <w:t>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r w:rsidR="006065B6" w:rsidRPr="006065B6">
        <w:rPr>
          <w:rFonts w:ascii="Times New Roman" w:hAnsi="Times New Roman" w:cs="Times New Roman"/>
          <w:color w:val="FF0000"/>
          <w:sz w:val="23"/>
          <w:szCs w:val="23"/>
        </w:rPr>
        <w:t>*</w:t>
      </w:r>
    </w:p>
    <w:p w14:paraId="637B260F" w14:textId="2EDE2D4D" w:rsidR="00FF4498" w:rsidRPr="00FF4498" w:rsidRDefault="00FF4498" w:rsidP="00FF4498">
      <w:pPr>
        <w:pStyle w:val="Akapitzlist"/>
        <w:spacing w:after="0" w:line="276" w:lineRule="auto"/>
        <w:ind w:left="644"/>
        <w:jc w:val="both"/>
        <w:rPr>
          <w:rFonts w:ascii="Times New Roman" w:hAnsi="Times New Roman" w:cs="Times New Roman"/>
          <w:color w:val="FF0000"/>
          <w:sz w:val="23"/>
          <w:szCs w:val="23"/>
        </w:rPr>
      </w:pPr>
      <w:r w:rsidRPr="00FB1F93">
        <w:rPr>
          <w:rFonts w:ascii="Times New Roman" w:hAnsi="Times New Roman" w:cs="Times New Roman"/>
          <w:color w:val="FF0000"/>
          <w:sz w:val="23"/>
          <w:szCs w:val="23"/>
        </w:rPr>
        <w:t xml:space="preserve">* </w:t>
      </w:r>
      <w:r>
        <w:rPr>
          <w:rFonts w:ascii="Times New Roman" w:hAnsi="Times New Roman" w:cs="Times New Roman"/>
          <w:color w:val="FF0000"/>
          <w:sz w:val="23"/>
          <w:szCs w:val="23"/>
        </w:rPr>
        <w:t xml:space="preserve">zapis </w:t>
      </w:r>
      <w:r w:rsidRPr="00FB1F93">
        <w:rPr>
          <w:rFonts w:ascii="Times New Roman" w:hAnsi="Times New Roman" w:cs="Times New Roman"/>
          <w:color w:val="FF0000"/>
          <w:sz w:val="23"/>
          <w:szCs w:val="23"/>
        </w:rPr>
        <w:t>zostanie uzupełniony zgodnie z ofertą wybranego wykonawcy</w:t>
      </w:r>
    </w:p>
    <w:p w14:paraId="2B070821" w14:textId="5D2AB70D" w:rsidR="00EF47A3" w:rsidRPr="009C38CD" w:rsidRDefault="001D037B" w:rsidP="00C11A94">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FF4498">
        <w:rPr>
          <w:rFonts w:ascii="Times New Roman" w:hAnsi="Times New Roman" w:cs="Times New Roman"/>
          <w:sz w:val="23"/>
          <w:szCs w:val="23"/>
        </w:rPr>
        <w:t xml:space="preserve"> lit</w:t>
      </w:r>
      <w:r w:rsidR="008B73B0">
        <w:rPr>
          <w:rFonts w:ascii="Times New Roman" w:hAnsi="Times New Roman" w:cs="Times New Roman"/>
          <w:sz w:val="23"/>
          <w:szCs w:val="23"/>
        </w:rPr>
        <w:t>.</w:t>
      </w:r>
    </w:p>
    <w:p w14:paraId="4AE533BD" w14:textId="6DF5A515" w:rsidR="007406C9" w:rsidRPr="00D82AB5" w:rsidRDefault="00C717CC" w:rsidP="00C11A94">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C11A94">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C11A94">
      <w:pPr>
        <w:widowControl w:val="0"/>
        <w:numPr>
          <w:ilvl w:val="0"/>
          <w:numId w:val="1"/>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C11A94">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C11A94">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46B104CF" w:rsidR="005D7B9B" w:rsidRDefault="005D7B9B" w:rsidP="00C11A94">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10124A5A" w14:textId="66902118" w:rsidR="006E6CB2" w:rsidRPr="006E6CB2" w:rsidRDefault="006E6CB2" w:rsidP="00C11A94">
      <w:pPr>
        <w:pStyle w:val="Akapitzlist"/>
        <w:widowControl w:val="0"/>
        <w:numPr>
          <w:ilvl w:val="0"/>
          <w:numId w:val="1"/>
        </w:numPr>
        <w:spacing w:after="0" w:line="276" w:lineRule="auto"/>
        <w:jc w:val="both"/>
        <w:rPr>
          <w:rFonts w:ascii="Times New Roman" w:hAnsi="Times New Roman" w:cs="Times New Roman"/>
          <w:sz w:val="23"/>
          <w:szCs w:val="23"/>
        </w:rPr>
      </w:pPr>
      <w:r w:rsidRPr="00042986">
        <w:rPr>
          <w:rFonts w:ascii="Times New Roman" w:hAnsi="Times New Roman" w:cs="Times New Roman"/>
          <w:sz w:val="23"/>
          <w:szCs w:val="23"/>
        </w:rPr>
        <w:t>Wykonawca oświadcza, że jest czynnym płatnikiem podatku VAT</w:t>
      </w:r>
      <w:r>
        <w:rPr>
          <w:rFonts w:ascii="Times New Roman" w:hAnsi="Times New Roman" w:cs="Times New Roman"/>
          <w:sz w:val="23"/>
          <w:szCs w:val="23"/>
        </w:rPr>
        <w:t xml:space="preserve"> </w:t>
      </w:r>
      <w:r w:rsidRPr="00042986">
        <w:rPr>
          <w:rFonts w:ascii="Times New Roman" w:hAnsi="Times New Roman" w:cs="Times New Roman"/>
          <w:sz w:val="23"/>
          <w:szCs w:val="23"/>
        </w:rPr>
        <w:t>*jeśli dotyczy.</w:t>
      </w:r>
    </w:p>
    <w:p w14:paraId="4C3AD8F9" w14:textId="365F5CBF" w:rsidR="005D7B9B" w:rsidRPr="00D82AB5" w:rsidRDefault="005D7B9B" w:rsidP="00C11A94">
      <w:pPr>
        <w:widowControl w:val="0"/>
        <w:numPr>
          <w:ilvl w:val="0"/>
          <w:numId w:val="1"/>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7210CD">
        <w:rPr>
          <w:rFonts w:ascii="Times New Roman" w:hAnsi="Times New Roman" w:cs="Times New Roman"/>
          <w:sz w:val="23"/>
          <w:szCs w:val="23"/>
        </w:rPr>
        <w:t>2023 r. poz. 2488</w:t>
      </w:r>
      <w:r w:rsidR="0074034B">
        <w:rPr>
          <w:rFonts w:ascii="Times New Roman" w:hAnsi="Times New Roman" w:cs="Times New Roman"/>
          <w:sz w:val="23"/>
          <w:szCs w:val="23"/>
        </w:rPr>
        <w:t xml:space="preserve"> </w:t>
      </w:r>
      <w:r w:rsidR="007210CD">
        <w:rPr>
          <w:rFonts w:ascii="Times New Roman" w:hAnsi="Times New Roman" w:cs="Times New Roman"/>
          <w:sz w:val="23"/>
          <w:szCs w:val="23"/>
        </w:rPr>
        <w:t>z póź</w:t>
      </w:r>
      <w:r w:rsidRPr="00D82AB5">
        <w:rPr>
          <w:rFonts w:ascii="Times New Roman" w:hAnsi="Times New Roman" w:cs="Times New Roman"/>
          <w:sz w:val="23"/>
          <w:szCs w:val="23"/>
        </w:rPr>
        <w:t>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16225E6C" w:rsidR="005D7B9B" w:rsidRPr="00D82AB5" w:rsidRDefault="005D7B9B" w:rsidP="00C11A94">
      <w:pPr>
        <w:widowControl w:val="0"/>
        <w:numPr>
          <w:ilvl w:val="0"/>
          <w:numId w:val="1"/>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1666 z późn. zm.), przez którą rozumie się spełniającą wymagania umożliwiające przesyłanie za pośrednictwem platformy faktury elektroniczne, o których mowa w art. 2 pkt 32) ustawy z dnia 11 marca 2004 r. o podatku od towarów i usług (t.j. Dz. U. z </w:t>
      </w:r>
      <w:r w:rsidR="007210CD">
        <w:rPr>
          <w:rStyle w:val="cf01"/>
          <w:rFonts w:ascii="Times New Roman" w:hAnsi="Times New Roman" w:cs="Times New Roman"/>
          <w:sz w:val="23"/>
          <w:szCs w:val="23"/>
        </w:rPr>
        <w:t>2024 r. poz. 361</w:t>
      </w:r>
      <w:r w:rsidR="000428DF" w:rsidRPr="000428DF" w:rsidDel="000428DF">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C11A94">
      <w:pPr>
        <w:widowControl w:val="0"/>
        <w:numPr>
          <w:ilvl w:val="0"/>
          <w:numId w:val="1"/>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C11A94">
      <w:pPr>
        <w:widowControl w:val="0"/>
        <w:numPr>
          <w:ilvl w:val="0"/>
          <w:numId w:val="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Wykonawca nie może bez pisemnej zgody Zamawiającego przenieść wierzytelności przysługujących mu z tytułu niniejszej umowy na osobę trzecią.</w:t>
      </w:r>
    </w:p>
    <w:p w14:paraId="1B26CE86" w14:textId="65797BE4" w:rsidR="00F3281B" w:rsidRPr="004B0BAB" w:rsidRDefault="005D7B9B" w:rsidP="00C11A94">
      <w:pPr>
        <w:widowControl w:val="0"/>
        <w:numPr>
          <w:ilvl w:val="0"/>
          <w:numId w:val="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8"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6025FC28" w14:textId="095B2D94" w:rsidR="00B7639A" w:rsidRDefault="00B7639A" w:rsidP="00AA6691">
      <w:pPr>
        <w:pStyle w:val="WW-Zwykytekst"/>
        <w:spacing w:line="276" w:lineRule="auto"/>
        <w:rPr>
          <w:rFonts w:ascii="Times New Roman" w:hAnsi="Times New Roman"/>
          <w:b/>
          <w:sz w:val="23"/>
          <w:szCs w:val="23"/>
        </w:rPr>
      </w:pPr>
    </w:p>
    <w:p w14:paraId="6CA4BF25" w14:textId="1ACD5746" w:rsidR="00FF4498" w:rsidRPr="009C4CB0" w:rsidRDefault="00FF4498" w:rsidP="009C4CB0">
      <w:pPr>
        <w:pStyle w:val="WW-Zwykytekst"/>
        <w:spacing w:line="276" w:lineRule="auto"/>
        <w:rPr>
          <w:rFonts w:ascii="Times New Roman" w:hAnsi="Times New Roman"/>
          <w:b/>
          <w:color w:val="FF0000"/>
          <w:sz w:val="23"/>
          <w:szCs w:val="23"/>
        </w:rPr>
      </w:pPr>
    </w:p>
    <w:p w14:paraId="23BDDF82" w14:textId="0CDD50D8" w:rsidR="004A363A" w:rsidRPr="00187655" w:rsidRDefault="009C4CB0"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C11A94">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C11A94">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C11A94">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31CCCDD" w14:textId="7CF556D4" w:rsidR="0076504D" w:rsidRPr="00F3281B" w:rsidRDefault="000622C1"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9C4CB0">
        <w:rPr>
          <w:rFonts w:ascii="Times New Roman" w:hAnsi="Times New Roman" w:cs="Times New Roman"/>
          <w:sz w:val="23"/>
          <w:szCs w:val="23"/>
        </w:rPr>
        <w:t xml:space="preserve"> §5</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C11A94">
      <w:pPr>
        <w:pStyle w:val="Akapitzlist"/>
        <w:numPr>
          <w:ilvl w:val="0"/>
          <w:numId w:val="4"/>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W przypadku rozwiązania umowy strony dokonają jej rozliczenia w terminie do 30 dni, licząc od dnia jej rozwiązania.</w:t>
      </w:r>
    </w:p>
    <w:p w14:paraId="34C4D4B4" w14:textId="77777777"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4E1DF25C"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w:t>
      </w:r>
      <w:r w:rsidR="00FF4498">
        <w:rPr>
          <w:rFonts w:ascii="Times New Roman" w:hAnsi="Times New Roman" w:cs="Times New Roman"/>
          <w:sz w:val="23"/>
          <w:szCs w:val="23"/>
        </w:rPr>
        <w:t>, adekwatnie do przedmiotu zamówienia objętego karą,</w:t>
      </w:r>
      <w:r w:rsidRPr="00D82AB5">
        <w:rPr>
          <w:rFonts w:ascii="Times New Roman" w:hAnsi="Times New Roman" w:cs="Times New Roman"/>
          <w:sz w:val="23"/>
          <w:szCs w:val="23"/>
        </w:rPr>
        <w:t xml:space="preserve">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5C13C1C2" w14:textId="37CE538C"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9C4CB0">
        <w:rPr>
          <w:rFonts w:ascii="Times New Roman" w:hAnsi="Times New Roman" w:cs="Times New Roman"/>
          <w:color w:val="000000" w:themeColor="text1"/>
          <w:sz w:val="23"/>
          <w:szCs w:val="23"/>
        </w:rPr>
        <w:t>5</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wynagrodzenia brutto</w:t>
      </w:r>
      <w:r w:rsidR="00FF4498">
        <w:rPr>
          <w:rFonts w:ascii="Times New Roman" w:hAnsi="Times New Roman" w:cs="Times New Roman"/>
          <w:sz w:val="23"/>
          <w:szCs w:val="23"/>
        </w:rPr>
        <w:t>, adekwatnie do przedmiotu zamówienia objętego karą,</w:t>
      </w:r>
      <w:r w:rsidRPr="00D82AB5">
        <w:rPr>
          <w:rFonts w:ascii="Times New Roman" w:hAnsi="Times New Roman" w:cs="Times New Roman"/>
          <w:sz w:val="23"/>
          <w:szCs w:val="23"/>
        </w:rPr>
        <w:t xml:space="preserve">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xml:space="preserve">, </w:t>
      </w:r>
      <w:r w:rsidR="00E373E1">
        <w:rPr>
          <w:rFonts w:ascii="Times New Roman" w:hAnsi="Times New Roman" w:cs="Times New Roman"/>
          <w:sz w:val="23"/>
          <w:szCs w:val="23"/>
        </w:rPr>
        <w:t>za każdy dzień zwłoki</w:t>
      </w:r>
      <w:r w:rsidR="004B0BAB">
        <w:rPr>
          <w:rFonts w:ascii="Times New Roman" w:hAnsi="Times New Roman" w:cs="Times New Roman"/>
          <w:sz w:val="23"/>
          <w:szCs w:val="23"/>
        </w:rPr>
        <w:t>,</w:t>
      </w:r>
    </w:p>
    <w:p w14:paraId="00322DDB" w14:textId="716B2C26" w:rsidR="0035760C" w:rsidRPr="004B0BAB"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adający wad ponad termin, o którym mowa w §</w:t>
      </w:r>
      <w:r w:rsidR="000E348C">
        <w:rPr>
          <w:rFonts w:ascii="Times New Roman" w:hAnsi="Times New Roman" w:cs="Times New Roman"/>
          <w:sz w:val="23"/>
          <w:szCs w:val="23"/>
        </w:rPr>
        <w:t xml:space="preserve">2 ust. 6 lub ust. </w:t>
      </w:r>
      <w:r w:rsidR="00752723">
        <w:rPr>
          <w:rFonts w:ascii="Times New Roman" w:hAnsi="Times New Roman" w:cs="Times New Roman"/>
          <w:sz w:val="23"/>
          <w:szCs w:val="23"/>
        </w:rPr>
        <w:t xml:space="preserve">8 </w:t>
      </w:r>
      <w:r w:rsidRPr="0035760C">
        <w:rPr>
          <w:rFonts w:ascii="Times New Roman" w:hAnsi="Times New Roman" w:cs="Times New Roman"/>
          <w:sz w:val="23"/>
          <w:szCs w:val="23"/>
        </w:rPr>
        <w:t>– 0,5% wynagrodzenia brutto określonego w § 3 ust. 1 umowy, adekwatnego do przedmiotu zamówienia objętego karą za każdy dzień zwłoki</w:t>
      </w:r>
      <w:r w:rsidR="00B95A01">
        <w:rPr>
          <w:rFonts w:ascii="Times New Roman" w:hAnsi="Times New Roman" w:cs="Times New Roman"/>
          <w:sz w:val="23"/>
          <w:szCs w:val="23"/>
        </w:rPr>
        <w:t>;</w:t>
      </w:r>
    </w:p>
    <w:p w14:paraId="52EB6B9F" w14:textId="1483D710"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95FA078" w:rsidR="00D909A0" w:rsidRPr="00F3281B" w:rsidRDefault="00786DE6"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00504545">
        <w:rPr>
          <w:rFonts w:ascii="Times New Roman" w:hAnsi="Times New Roman" w:cs="Times New Roman"/>
          <w:sz w:val="23"/>
          <w:szCs w:val="23"/>
        </w:rPr>
        <w:t>0%</w:t>
      </w:r>
      <w:r w:rsidR="00095A26">
        <w:rPr>
          <w:rFonts w:ascii="Times New Roman" w:hAnsi="Times New Roman" w:cs="Times New Roman"/>
          <w:sz w:val="23"/>
          <w:szCs w:val="23"/>
        </w:rPr>
        <w:t xml:space="preserve">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 xml:space="preserve">wy ulega </w:t>
      </w:r>
      <w:r w:rsidR="00293B27">
        <w:rPr>
          <w:rFonts w:ascii="Times New Roman" w:hAnsi="Times New Roman" w:cs="Times New Roman"/>
          <w:sz w:val="23"/>
          <w:szCs w:val="23"/>
        </w:rPr>
        <w:lastRenderedPageBreak/>
        <w:t>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6AC0312E" w14:textId="3A1628D9" w:rsidR="00B95A01" w:rsidRPr="0050454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37370E48" w14:textId="6CFC9DB8" w:rsidR="00B251D5" w:rsidRDefault="00B251D5" w:rsidP="00AA6691">
      <w:pPr>
        <w:spacing w:after="0" w:line="240" w:lineRule="auto"/>
        <w:rPr>
          <w:rFonts w:ascii="Times New Roman" w:hAnsi="Times New Roman" w:cs="Times New Roman"/>
          <w:sz w:val="23"/>
          <w:szCs w:val="23"/>
        </w:rPr>
      </w:pPr>
    </w:p>
    <w:p w14:paraId="1069639C" w14:textId="36D9978E"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9C4CB0">
        <w:rPr>
          <w:rFonts w:ascii="Times New Roman" w:hAnsi="Times New Roman" w:cs="Times New Roman"/>
          <w:b/>
          <w:sz w:val="23"/>
          <w:szCs w:val="23"/>
        </w:rPr>
        <w:t>5</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067FAA4F" w14:textId="6C4CE485" w:rsidR="00F3281B" w:rsidRDefault="007406C9" w:rsidP="008B73B0">
      <w:p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C32174">
        <w:rPr>
          <w:rFonts w:ascii="Times New Roman" w:hAnsi="Times New Roman" w:cs="Times New Roman"/>
          <w:sz w:val="23"/>
          <w:szCs w:val="23"/>
        </w:rPr>
        <w:t xml:space="preserve"> </w:t>
      </w:r>
      <w:r w:rsidR="00095A26">
        <w:rPr>
          <w:rFonts w:ascii="Times New Roman" w:hAnsi="Times New Roman" w:cs="Times New Roman"/>
          <w:sz w:val="23"/>
          <w:szCs w:val="23"/>
        </w:rPr>
        <w:t xml:space="preserve">zostanie zrealizowania </w:t>
      </w:r>
      <w:r w:rsidR="00D42EBD">
        <w:rPr>
          <w:rFonts w:ascii="Times New Roman" w:hAnsi="Times New Roman" w:cs="Times New Roman"/>
          <w:b/>
          <w:sz w:val="23"/>
          <w:szCs w:val="23"/>
        </w:rPr>
        <w:t xml:space="preserve">od daty zawarcia umowy do dnia 18.11.2024 r. </w:t>
      </w:r>
      <w:bookmarkStart w:id="0" w:name="_GoBack"/>
      <w:bookmarkEnd w:id="0"/>
    </w:p>
    <w:p w14:paraId="7D95DF04" w14:textId="77777777" w:rsidR="00C32174" w:rsidRDefault="00C32174" w:rsidP="004B32A1">
      <w:pPr>
        <w:spacing w:after="0" w:line="276" w:lineRule="auto"/>
        <w:jc w:val="center"/>
        <w:rPr>
          <w:rFonts w:ascii="Times New Roman" w:hAnsi="Times New Roman" w:cs="Times New Roman"/>
          <w:b/>
          <w:sz w:val="23"/>
          <w:szCs w:val="23"/>
        </w:rPr>
      </w:pPr>
    </w:p>
    <w:p w14:paraId="50DA2E30" w14:textId="0CACDB05" w:rsidR="00C71E31" w:rsidRPr="00D82AB5" w:rsidRDefault="009C4CB0"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C11A94">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C11A94">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 xml:space="preserve">Poprawienie błędu </w:t>
      </w:r>
      <w:r w:rsidRPr="00D82AB5">
        <w:rPr>
          <w:rFonts w:ascii="Times New Roman" w:hAnsi="Times New Roman" w:cs="Times New Roman"/>
          <w:sz w:val="23"/>
          <w:szCs w:val="23"/>
        </w:rPr>
        <w:lastRenderedPageBreak/>
        <w:t>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C11A94">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C11A94">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C11A94">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C11A94">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65F36003" w14:textId="599E167E" w:rsidR="009C38CD" w:rsidRPr="002218CC" w:rsidRDefault="009C38CD" w:rsidP="002218CC">
      <w:pPr>
        <w:tabs>
          <w:tab w:val="left" w:pos="142"/>
        </w:tabs>
        <w:spacing w:after="0" w:line="276" w:lineRule="auto"/>
        <w:jc w:val="both"/>
        <w:rPr>
          <w:rFonts w:ascii="Times New Roman" w:hAnsi="Times New Roman" w:cs="Times New Roman"/>
          <w:sz w:val="23"/>
          <w:szCs w:val="23"/>
        </w:rPr>
      </w:pP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154DDFB2" w14:textId="282994F3" w:rsidR="009C38CD" w:rsidRPr="002218CC" w:rsidRDefault="009C38CD" w:rsidP="00AA6691">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7F78EB9" w14:textId="72FDF84F" w:rsidR="009742A5" w:rsidRPr="004B32A1" w:rsidRDefault="00C71E31" w:rsidP="00AA669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B1B922" w14:textId="77777777" w:rsidR="00584390" w:rsidRDefault="00584390" w:rsidP="004A363A">
      <w:pPr>
        <w:spacing w:after="0" w:line="240" w:lineRule="auto"/>
      </w:pPr>
      <w:r>
        <w:separator/>
      </w:r>
    </w:p>
  </w:endnote>
  <w:endnote w:type="continuationSeparator" w:id="0">
    <w:p w14:paraId="57620BF0" w14:textId="77777777" w:rsidR="00584390" w:rsidRDefault="00584390"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DA9E8D" w14:textId="77777777" w:rsidR="00584390" w:rsidRDefault="00584390" w:rsidP="004A363A">
      <w:pPr>
        <w:spacing w:after="0" w:line="240" w:lineRule="auto"/>
      </w:pPr>
      <w:r>
        <w:separator/>
      </w:r>
    </w:p>
  </w:footnote>
  <w:footnote w:type="continuationSeparator" w:id="0">
    <w:p w14:paraId="35FBE244" w14:textId="77777777" w:rsidR="00584390" w:rsidRDefault="00584390"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20BE4BC6"/>
    <w:multiLevelType w:val="hybridMultilevel"/>
    <w:tmpl w:val="EDC4F8F0"/>
    <w:lvl w:ilvl="0" w:tplc="04150001">
      <w:start w:val="1"/>
      <w:numFmt w:val="bullet"/>
      <w:lvlText w:val=""/>
      <w:lvlJc w:val="left"/>
      <w:pPr>
        <w:ind w:left="3600" w:hanging="360"/>
      </w:pPr>
      <w:rPr>
        <w:rFonts w:ascii="Symbol" w:hAnsi="Symbol" w:hint="default"/>
      </w:rPr>
    </w:lvl>
    <w:lvl w:ilvl="1" w:tplc="04150003" w:tentative="1">
      <w:start w:val="1"/>
      <w:numFmt w:val="bullet"/>
      <w:lvlText w:val="o"/>
      <w:lvlJc w:val="left"/>
      <w:pPr>
        <w:ind w:left="4320" w:hanging="360"/>
      </w:pPr>
      <w:rPr>
        <w:rFonts w:ascii="Courier New" w:hAnsi="Courier New" w:cs="Courier New" w:hint="default"/>
      </w:rPr>
    </w:lvl>
    <w:lvl w:ilvl="2" w:tplc="04150005" w:tentative="1">
      <w:start w:val="1"/>
      <w:numFmt w:val="bullet"/>
      <w:lvlText w:val=""/>
      <w:lvlJc w:val="left"/>
      <w:pPr>
        <w:ind w:left="5040" w:hanging="360"/>
      </w:pPr>
      <w:rPr>
        <w:rFonts w:ascii="Wingdings" w:hAnsi="Wingdings" w:hint="default"/>
      </w:rPr>
    </w:lvl>
    <w:lvl w:ilvl="3" w:tplc="04150001" w:tentative="1">
      <w:start w:val="1"/>
      <w:numFmt w:val="bullet"/>
      <w:lvlText w:val=""/>
      <w:lvlJc w:val="left"/>
      <w:pPr>
        <w:ind w:left="5760" w:hanging="360"/>
      </w:pPr>
      <w:rPr>
        <w:rFonts w:ascii="Symbol" w:hAnsi="Symbol" w:hint="default"/>
      </w:rPr>
    </w:lvl>
    <w:lvl w:ilvl="4" w:tplc="04150003" w:tentative="1">
      <w:start w:val="1"/>
      <w:numFmt w:val="bullet"/>
      <w:lvlText w:val="o"/>
      <w:lvlJc w:val="left"/>
      <w:pPr>
        <w:ind w:left="6480" w:hanging="360"/>
      </w:pPr>
      <w:rPr>
        <w:rFonts w:ascii="Courier New" w:hAnsi="Courier New" w:cs="Courier New" w:hint="default"/>
      </w:rPr>
    </w:lvl>
    <w:lvl w:ilvl="5" w:tplc="04150005" w:tentative="1">
      <w:start w:val="1"/>
      <w:numFmt w:val="bullet"/>
      <w:lvlText w:val=""/>
      <w:lvlJc w:val="left"/>
      <w:pPr>
        <w:ind w:left="7200" w:hanging="360"/>
      </w:pPr>
      <w:rPr>
        <w:rFonts w:ascii="Wingdings" w:hAnsi="Wingdings" w:hint="default"/>
      </w:rPr>
    </w:lvl>
    <w:lvl w:ilvl="6" w:tplc="04150001" w:tentative="1">
      <w:start w:val="1"/>
      <w:numFmt w:val="bullet"/>
      <w:lvlText w:val=""/>
      <w:lvlJc w:val="left"/>
      <w:pPr>
        <w:ind w:left="7920" w:hanging="360"/>
      </w:pPr>
      <w:rPr>
        <w:rFonts w:ascii="Symbol" w:hAnsi="Symbol" w:hint="default"/>
      </w:rPr>
    </w:lvl>
    <w:lvl w:ilvl="7" w:tplc="04150003" w:tentative="1">
      <w:start w:val="1"/>
      <w:numFmt w:val="bullet"/>
      <w:lvlText w:val="o"/>
      <w:lvlJc w:val="left"/>
      <w:pPr>
        <w:ind w:left="8640" w:hanging="360"/>
      </w:pPr>
      <w:rPr>
        <w:rFonts w:ascii="Courier New" w:hAnsi="Courier New" w:cs="Courier New" w:hint="default"/>
      </w:rPr>
    </w:lvl>
    <w:lvl w:ilvl="8" w:tplc="04150005" w:tentative="1">
      <w:start w:val="1"/>
      <w:numFmt w:val="bullet"/>
      <w:lvlText w:val=""/>
      <w:lvlJc w:val="left"/>
      <w:pPr>
        <w:ind w:left="9360" w:hanging="360"/>
      </w:pPr>
      <w:rPr>
        <w:rFonts w:ascii="Wingdings" w:hAnsi="Wingdings" w:hint="default"/>
      </w:rPr>
    </w:lvl>
  </w:abstractNum>
  <w:abstractNum w:abstractNumId="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7"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6"/>
  </w:num>
  <w:num w:numId="4">
    <w:abstractNumId w:val="5"/>
  </w:num>
  <w:num w:numId="5">
    <w:abstractNumId w:val="7"/>
  </w:num>
  <w:num w:numId="6">
    <w:abstractNumId w:val="8"/>
  </w:num>
  <w:num w:numId="7">
    <w:abstractNumId w:val="1"/>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332C2"/>
    <w:rsid w:val="000428DF"/>
    <w:rsid w:val="00044EF8"/>
    <w:rsid w:val="00055C54"/>
    <w:rsid w:val="000622C1"/>
    <w:rsid w:val="00093E50"/>
    <w:rsid w:val="0009425F"/>
    <w:rsid w:val="00095A26"/>
    <w:rsid w:val="000E0990"/>
    <w:rsid w:val="000E348C"/>
    <w:rsid w:val="00115D64"/>
    <w:rsid w:val="00124F11"/>
    <w:rsid w:val="001349E6"/>
    <w:rsid w:val="00135300"/>
    <w:rsid w:val="00142FF8"/>
    <w:rsid w:val="00161968"/>
    <w:rsid w:val="00184AA1"/>
    <w:rsid w:val="00187655"/>
    <w:rsid w:val="001917A6"/>
    <w:rsid w:val="001919CC"/>
    <w:rsid w:val="00192BB5"/>
    <w:rsid w:val="00195241"/>
    <w:rsid w:val="00196C9D"/>
    <w:rsid w:val="001A193E"/>
    <w:rsid w:val="001C2C8B"/>
    <w:rsid w:val="001D037B"/>
    <w:rsid w:val="001F1D25"/>
    <w:rsid w:val="0020035A"/>
    <w:rsid w:val="00206BBD"/>
    <w:rsid w:val="002218CC"/>
    <w:rsid w:val="00224334"/>
    <w:rsid w:val="002375E1"/>
    <w:rsid w:val="002574A8"/>
    <w:rsid w:val="00270200"/>
    <w:rsid w:val="00270C2E"/>
    <w:rsid w:val="0028209F"/>
    <w:rsid w:val="0029060D"/>
    <w:rsid w:val="0029093D"/>
    <w:rsid w:val="00290DF2"/>
    <w:rsid w:val="00293B27"/>
    <w:rsid w:val="002B00F4"/>
    <w:rsid w:val="002D4B06"/>
    <w:rsid w:val="00306765"/>
    <w:rsid w:val="003108F0"/>
    <w:rsid w:val="00340ED0"/>
    <w:rsid w:val="0035510D"/>
    <w:rsid w:val="0035760C"/>
    <w:rsid w:val="00371DDA"/>
    <w:rsid w:val="003A128B"/>
    <w:rsid w:val="003A630C"/>
    <w:rsid w:val="003B0C93"/>
    <w:rsid w:val="003C02E3"/>
    <w:rsid w:val="003D5603"/>
    <w:rsid w:val="003F5D77"/>
    <w:rsid w:val="0040021F"/>
    <w:rsid w:val="004158A7"/>
    <w:rsid w:val="00440C04"/>
    <w:rsid w:val="00452ED8"/>
    <w:rsid w:val="00461B9D"/>
    <w:rsid w:val="004A0614"/>
    <w:rsid w:val="004A0E66"/>
    <w:rsid w:val="004A363A"/>
    <w:rsid w:val="004B0BAB"/>
    <w:rsid w:val="004B32A1"/>
    <w:rsid w:val="004C0BAE"/>
    <w:rsid w:val="004D3CDD"/>
    <w:rsid w:val="004E601B"/>
    <w:rsid w:val="004E6C44"/>
    <w:rsid w:val="004F12FD"/>
    <w:rsid w:val="004F4BA0"/>
    <w:rsid w:val="004F7944"/>
    <w:rsid w:val="00504545"/>
    <w:rsid w:val="00521A0D"/>
    <w:rsid w:val="005254E4"/>
    <w:rsid w:val="00547047"/>
    <w:rsid w:val="00555E1D"/>
    <w:rsid w:val="00560517"/>
    <w:rsid w:val="00577571"/>
    <w:rsid w:val="00584390"/>
    <w:rsid w:val="005859F5"/>
    <w:rsid w:val="00586406"/>
    <w:rsid w:val="005C4DAA"/>
    <w:rsid w:val="005D21F5"/>
    <w:rsid w:val="005D7B9B"/>
    <w:rsid w:val="005F14D1"/>
    <w:rsid w:val="006065B6"/>
    <w:rsid w:val="00615DA2"/>
    <w:rsid w:val="0062539A"/>
    <w:rsid w:val="00655DC6"/>
    <w:rsid w:val="00657726"/>
    <w:rsid w:val="00660A27"/>
    <w:rsid w:val="00665EA5"/>
    <w:rsid w:val="00666325"/>
    <w:rsid w:val="006732FA"/>
    <w:rsid w:val="006737E5"/>
    <w:rsid w:val="00674DCD"/>
    <w:rsid w:val="006979DF"/>
    <w:rsid w:val="006B0298"/>
    <w:rsid w:val="006B29CA"/>
    <w:rsid w:val="006B3C7E"/>
    <w:rsid w:val="006C137A"/>
    <w:rsid w:val="006E2688"/>
    <w:rsid w:val="006E6CB2"/>
    <w:rsid w:val="00716B3F"/>
    <w:rsid w:val="007210CD"/>
    <w:rsid w:val="0074034B"/>
    <w:rsid w:val="007406C9"/>
    <w:rsid w:val="00744CB4"/>
    <w:rsid w:val="00752723"/>
    <w:rsid w:val="0076504D"/>
    <w:rsid w:val="00786DE6"/>
    <w:rsid w:val="00791170"/>
    <w:rsid w:val="00792ED8"/>
    <w:rsid w:val="00795DA4"/>
    <w:rsid w:val="007A06B8"/>
    <w:rsid w:val="007B7FDA"/>
    <w:rsid w:val="007F5BC1"/>
    <w:rsid w:val="00800BB5"/>
    <w:rsid w:val="00802C16"/>
    <w:rsid w:val="00807F22"/>
    <w:rsid w:val="00812E5D"/>
    <w:rsid w:val="0081757A"/>
    <w:rsid w:val="008341CA"/>
    <w:rsid w:val="0085185D"/>
    <w:rsid w:val="0085480F"/>
    <w:rsid w:val="00871A7D"/>
    <w:rsid w:val="008758C4"/>
    <w:rsid w:val="00880D4D"/>
    <w:rsid w:val="00885F99"/>
    <w:rsid w:val="00887CE3"/>
    <w:rsid w:val="00887E77"/>
    <w:rsid w:val="00890679"/>
    <w:rsid w:val="00894E5E"/>
    <w:rsid w:val="008977DB"/>
    <w:rsid w:val="008A1EF7"/>
    <w:rsid w:val="008B4915"/>
    <w:rsid w:val="008B7261"/>
    <w:rsid w:val="008B73B0"/>
    <w:rsid w:val="008F02B8"/>
    <w:rsid w:val="008F1DEB"/>
    <w:rsid w:val="009069F5"/>
    <w:rsid w:val="009228FD"/>
    <w:rsid w:val="00922CBB"/>
    <w:rsid w:val="00924032"/>
    <w:rsid w:val="00930807"/>
    <w:rsid w:val="009312FE"/>
    <w:rsid w:val="00936B90"/>
    <w:rsid w:val="00955DE3"/>
    <w:rsid w:val="0097147E"/>
    <w:rsid w:val="009742A5"/>
    <w:rsid w:val="0097499B"/>
    <w:rsid w:val="0098097B"/>
    <w:rsid w:val="00993BF5"/>
    <w:rsid w:val="009B0803"/>
    <w:rsid w:val="009B3B09"/>
    <w:rsid w:val="009B713C"/>
    <w:rsid w:val="009C38CD"/>
    <w:rsid w:val="009C4CB0"/>
    <w:rsid w:val="009C5A1B"/>
    <w:rsid w:val="009D6A32"/>
    <w:rsid w:val="00A02FBD"/>
    <w:rsid w:val="00A2433B"/>
    <w:rsid w:val="00A337D6"/>
    <w:rsid w:val="00A42AA8"/>
    <w:rsid w:val="00A556C4"/>
    <w:rsid w:val="00A7523F"/>
    <w:rsid w:val="00AA6691"/>
    <w:rsid w:val="00AC481A"/>
    <w:rsid w:val="00AE05B5"/>
    <w:rsid w:val="00AE1A47"/>
    <w:rsid w:val="00AF06FD"/>
    <w:rsid w:val="00AF2A65"/>
    <w:rsid w:val="00B12429"/>
    <w:rsid w:val="00B251D5"/>
    <w:rsid w:val="00B445C7"/>
    <w:rsid w:val="00B52492"/>
    <w:rsid w:val="00B57479"/>
    <w:rsid w:val="00B74D18"/>
    <w:rsid w:val="00B7639A"/>
    <w:rsid w:val="00B768EC"/>
    <w:rsid w:val="00B95A01"/>
    <w:rsid w:val="00B95B11"/>
    <w:rsid w:val="00BA4DD9"/>
    <w:rsid w:val="00BB35E3"/>
    <w:rsid w:val="00BC2AA0"/>
    <w:rsid w:val="00BD7E72"/>
    <w:rsid w:val="00BE0A93"/>
    <w:rsid w:val="00BE1CF9"/>
    <w:rsid w:val="00BF39F8"/>
    <w:rsid w:val="00C11004"/>
    <w:rsid w:val="00C11A94"/>
    <w:rsid w:val="00C2457F"/>
    <w:rsid w:val="00C32174"/>
    <w:rsid w:val="00C32F19"/>
    <w:rsid w:val="00C35F0F"/>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D236ED"/>
    <w:rsid w:val="00D3703B"/>
    <w:rsid w:val="00D415C0"/>
    <w:rsid w:val="00D42EBD"/>
    <w:rsid w:val="00D52C8C"/>
    <w:rsid w:val="00D616EE"/>
    <w:rsid w:val="00D66202"/>
    <w:rsid w:val="00D82AB5"/>
    <w:rsid w:val="00D909A0"/>
    <w:rsid w:val="00D913F0"/>
    <w:rsid w:val="00D93579"/>
    <w:rsid w:val="00DB15BB"/>
    <w:rsid w:val="00DB1AEA"/>
    <w:rsid w:val="00DE0B93"/>
    <w:rsid w:val="00DE445C"/>
    <w:rsid w:val="00E2111F"/>
    <w:rsid w:val="00E247BE"/>
    <w:rsid w:val="00E354EC"/>
    <w:rsid w:val="00E373E1"/>
    <w:rsid w:val="00E428A6"/>
    <w:rsid w:val="00E44559"/>
    <w:rsid w:val="00E57077"/>
    <w:rsid w:val="00E80816"/>
    <w:rsid w:val="00E81A97"/>
    <w:rsid w:val="00EA20E6"/>
    <w:rsid w:val="00EF47A3"/>
    <w:rsid w:val="00EF7527"/>
    <w:rsid w:val="00F0177B"/>
    <w:rsid w:val="00F02FA2"/>
    <w:rsid w:val="00F05A40"/>
    <w:rsid w:val="00F122D9"/>
    <w:rsid w:val="00F17693"/>
    <w:rsid w:val="00F3281B"/>
    <w:rsid w:val="00F3346F"/>
    <w:rsid w:val="00F4357A"/>
    <w:rsid w:val="00F43860"/>
    <w:rsid w:val="00F66B6D"/>
    <w:rsid w:val="00F71972"/>
    <w:rsid w:val="00FA02C3"/>
    <w:rsid w:val="00FA15F4"/>
    <w:rsid w:val="00FB3091"/>
    <w:rsid w:val="00FC2DB9"/>
    <w:rsid w:val="00FC7FB5"/>
    <w:rsid w:val="00FD6C07"/>
    <w:rsid w:val="00FE08DE"/>
    <w:rsid w:val="00FE1E6B"/>
    <w:rsid w:val="00FF3BF1"/>
    <w:rsid w:val="00FF44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6C7A4524-4414-4607-B6E0-F8888F151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521A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49949190">
      <w:bodyDiv w:val="1"/>
      <w:marLeft w:val="0"/>
      <w:marRight w:val="0"/>
      <w:marTop w:val="0"/>
      <w:marBottom w:val="0"/>
      <w:divBdr>
        <w:top w:val="none" w:sz="0" w:space="0" w:color="auto"/>
        <w:left w:val="none" w:sz="0" w:space="0" w:color="auto"/>
        <w:bottom w:val="none" w:sz="0" w:space="0" w:color="auto"/>
        <w:right w:val="none" w:sz="0" w:space="0" w:color="auto"/>
      </w:divBdr>
    </w:div>
    <w:div w:id="931164847">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datki.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704242-3543-46E5-B9DC-87155C4C4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2542</Words>
  <Characters>15256</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Anna Gniezińska</cp:lastModifiedBy>
  <cp:revision>3</cp:revision>
  <cp:lastPrinted>2021-03-30T09:18:00Z</cp:lastPrinted>
  <dcterms:created xsi:type="dcterms:W3CDTF">2024-10-14T11:53:00Z</dcterms:created>
  <dcterms:modified xsi:type="dcterms:W3CDTF">2024-10-15T08:47:00Z</dcterms:modified>
</cp:coreProperties>
</file>